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F2D3" w14:textId="77777777" w:rsidR="00913230" w:rsidRPr="00F335E8" w:rsidRDefault="00913230">
      <w:pPr>
        <w:pStyle w:val="Nagwek1"/>
        <w:spacing w:before="37"/>
        <w:ind w:right="484"/>
        <w:rPr>
          <w:rFonts w:ascii="Arial" w:hAnsi="Arial" w:cs="Arial"/>
        </w:rPr>
      </w:pPr>
    </w:p>
    <w:p w14:paraId="52BDF4E1" w14:textId="0AD0CA3D" w:rsidR="00B65C51" w:rsidRDefault="00B65C51" w:rsidP="00B65C51">
      <w:pPr>
        <w:pStyle w:val="Tekstpodstawowy"/>
        <w:jc w:val="center"/>
        <w:outlineLvl w:val="0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ZARZĄDZENIE </w:t>
      </w:r>
      <w:r w:rsidRPr="00D37C8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Nr </w:t>
      </w:r>
      <w:r w:rsidR="00D37C8F" w:rsidRPr="00D37C8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="006C0C4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Pr="00D37C8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/2025</w:t>
      </w:r>
    </w:p>
    <w:p w14:paraId="5C6839EC" w14:textId="77777777" w:rsidR="00B65C51" w:rsidRDefault="00B65C51" w:rsidP="00B65C51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MIASTA I GMINY RADZYŃ CHEŁMIŃSKI</w:t>
      </w:r>
    </w:p>
    <w:p w14:paraId="2582F8F0" w14:textId="5F21BCF7" w:rsidR="00B65C51" w:rsidRDefault="00B65C51" w:rsidP="00B65C51">
      <w:pPr>
        <w:pStyle w:val="Tekstpodstawowy"/>
        <w:spacing w:line="360" w:lineRule="auto"/>
        <w:jc w:val="center"/>
      </w:pPr>
      <w:r w:rsidRPr="00D37C8F">
        <w:rPr>
          <w:rFonts w:ascii="Times New Roman" w:hAnsi="Times New Roman"/>
          <w:b/>
          <w:sz w:val="28"/>
          <w:szCs w:val="28"/>
        </w:rPr>
        <w:t>z dnia</w:t>
      </w:r>
      <w:r w:rsidR="00F325AC" w:rsidRPr="00D37C8F">
        <w:rPr>
          <w:rFonts w:ascii="Times New Roman" w:hAnsi="Times New Roman"/>
          <w:b/>
          <w:sz w:val="28"/>
          <w:szCs w:val="28"/>
        </w:rPr>
        <w:t xml:space="preserve"> </w:t>
      </w:r>
      <w:r w:rsidR="00D37C8F">
        <w:rPr>
          <w:rFonts w:ascii="Times New Roman" w:hAnsi="Times New Roman"/>
          <w:b/>
          <w:sz w:val="28"/>
          <w:szCs w:val="28"/>
        </w:rPr>
        <w:t>03.07.</w:t>
      </w:r>
      <w:r w:rsidRPr="00D37C8F">
        <w:rPr>
          <w:rFonts w:ascii="Times New Roman" w:hAnsi="Times New Roman"/>
          <w:b/>
          <w:sz w:val="28"/>
          <w:szCs w:val="28"/>
        </w:rPr>
        <w:t>2025 r.</w:t>
      </w:r>
    </w:p>
    <w:p w14:paraId="168B7055" w14:textId="5B26CE7C" w:rsidR="00025B6A" w:rsidRPr="00B65C51" w:rsidRDefault="00025B6A" w:rsidP="00B65C51">
      <w:pPr>
        <w:pStyle w:val="Nagwek1"/>
        <w:spacing w:before="37"/>
        <w:ind w:right="484"/>
        <w:jc w:val="left"/>
        <w:rPr>
          <w:rFonts w:ascii="Arial" w:hAnsi="Arial" w:cs="Arial"/>
        </w:rPr>
      </w:pPr>
    </w:p>
    <w:p w14:paraId="3265EBF6" w14:textId="31C525C0" w:rsidR="0008106C" w:rsidRPr="0046045E" w:rsidRDefault="00EE6F54" w:rsidP="00066799">
      <w:pPr>
        <w:pStyle w:val="Nagwek1"/>
        <w:ind w:left="0"/>
        <w:jc w:val="both"/>
        <w:rPr>
          <w:rFonts w:ascii="Times New Roman" w:hAnsi="Times New Roman" w:cs="Times New Roman"/>
        </w:rPr>
      </w:pPr>
      <w:r w:rsidRPr="00EF3594">
        <w:rPr>
          <w:rFonts w:ascii="Times New Roman" w:hAnsi="Times New Roman" w:cs="Times New Roman"/>
        </w:rPr>
        <w:t>W sprawie przekazania realizacji projektu pn.: „</w:t>
      </w:r>
      <w:r>
        <w:rPr>
          <w:rFonts w:ascii="Times New Roman" w:hAnsi="Times New Roman" w:cs="Times New Roman"/>
        </w:rPr>
        <w:t xml:space="preserve">Młodzieżowy Klub </w:t>
      </w:r>
      <w:r w:rsidR="006008BB">
        <w:rPr>
          <w:rFonts w:ascii="Times New Roman" w:hAnsi="Times New Roman" w:cs="Times New Roman"/>
        </w:rPr>
        <w:t>Kreatywnych</w:t>
      </w:r>
      <w:r>
        <w:rPr>
          <w:rFonts w:ascii="Times New Roman" w:hAnsi="Times New Roman" w:cs="Times New Roman"/>
        </w:rPr>
        <w:t xml:space="preserve"> Inspiracji w </w:t>
      </w:r>
      <w:r w:rsidR="006C0C45">
        <w:rPr>
          <w:rFonts w:ascii="Times New Roman" w:hAnsi="Times New Roman" w:cs="Times New Roman"/>
        </w:rPr>
        <w:t>Zielnowie</w:t>
      </w:r>
      <w:r>
        <w:rPr>
          <w:rFonts w:ascii="Times New Roman" w:hAnsi="Times New Roman" w:cs="Times New Roman"/>
        </w:rPr>
        <w:t>”.</w:t>
      </w:r>
    </w:p>
    <w:p w14:paraId="7264AF39" w14:textId="0B19FD7C" w:rsidR="00025B6A" w:rsidRPr="0046045E" w:rsidRDefault="00D81847" w:rsidP="00066799">
      <w:pPr>
        <w:pStyle w:val="Nagwek1"/>
        <w:jc w:val="both"/>
        <w:rPr>
          <w:rFonts w:ascii="Times New Roman" w:hAnsi="Times New Roman" w:cs="Times New Roman"/>
        </w:rPr>
      </w:pPr>
      <w:r w:rsidRPr="0046045E">
        <w:rPr>
          <w:rFonts w:ascii="Times New Roman" w:hAnsi="Times New Roman" w:cs="Times New Roman"/>
        </w:rPr>
        <w:t xml:space="preserve">                         </w:t>
      </w:r>
    </w:p>
    <w:p w14:paraId="1EBD6F58" w14:textId="77777777" w:rsidR="006C7463" w:rsidRPr="00F335E8" w:rsidRDefault="006C7463" w:rsidP="0008106C">
      <w:pPr>
        <w:pStyle w:val="Nagwek1"/>
        <w:ind w:left="0"/>
        <w:jc w:val="left"/>
        <w:rPr>
          <w:rFonts w:ascii="Arial" w:hAnsi="Arial" w:cs="Arial"/>
          <w:b w:val="0"/>
        </w:rPr>
      </w:pPr>
    </w:p>
    <w:p w14:paraId="21E4A75D" w14:textId="18263488" w:rsidR="0049024D" w:rsidRPr="005916C6" w:rsidRDefault="0049024D" w:rsidP="0049024D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9024D">
        <w:rPr>
          <w:rFonts w:ascii="Times New Roman" w:hAnsi="Times New Roman" w:cs="Times New Roman"/>
          <w:sz w:val="24"/>
          <w:szCs w:val="24"/>
        </w:rPr>
        <w:t xml:space="preserve">Na podst. art. 30 ust 1 – 2 w związku z art. 33 ust 5 ustawy o samorządzie gminnym (Dz.U. z 2024 r. poz. 1465 z </w:t>
      </w:r>
      <w:proofErr w:type="spellStart"/>
      <w:r w:rsidRPr="0049024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024D">
        <w:rPr>
          <w:rFonts w:ascii="Times New Roman" w:hAnsi="Times New Roman" w:cs="Times New Roman"/>
          <w:sz w:val="24"/>
          <w:szCs w:val="24"/>
        </w:rPr>
        <w:t>. zm.)</w:t>
      </w:r>
      <w:r w:rsidR="005916C6">
        <w:rPr>
          <w:rFonts w:ascii="Times New Roman" w:hAnsi="Times New Roman" w:cs="Times New Roman"/>
          <w:sz w:val="24"/>
          <w:szCs w:val="24"/>
        </w:rPr>
        <w:t xml:space="preserve">, </w:t>
      </w:r>
      <w:r w:rsidR="005916C6" w:rsidRPr="007E0F33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361BABC4" w14:textId="650F9612" w:rsidR="00913230" w:rsidRPr="0049024D" w:rsidRDefault="00913230" w:rsidP="00FE7846">
      <w:pPr>
        <w:pStyle w:val="Standard"/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009A0E" w14:textId="77777777" w:rsidR="006179FB" w:rsidRPr="00226F87" w:rsidRDefault="001E460A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8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091E8CC" w14:textId="27A87737" w:rsidR="006179FB" w:rsidRPr="00B83D70" w:rsidRDefault="00626527" w:rsidP="00B83D70">
      <w:pPr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56">
        <w:rPr>
          <w:rFonts w:ascii="Times New Roman" w:hAnsi="Times New Roman" w:cs="Times New Roman"/>
          <w:color w:val="000000"/>
          <w:sz w:val="24"/>
          <w:szCs w:val="24"/>
        </w:rPr>
        <w:t xml:space="preserve">Upoważniam Panią </w:t>
      </w:r>
      <w:r w:rsidR="00E70456">
        <w:rPr>
          <w:rFonts w:ascii="Times New Roman" w:hAnsi="Times New Roman" w:cs="Times New Roman"/>
          <w:color w:val="000000"/>
          <w:sz w:val="24"/>
          <w:szCs w:val="24"/>
        </w:rPr>
        <w:t>Ilonę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 xml:space="preserve"> Dąbrówkę</w:t>
      </w:r>
      <w:r w:rsidR="00C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1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 xml:space="preserve">Kierownika Miejsko-Gminnego Ośrodka Pomocy Społecznej w </w:t>
      </w:r>
      <w:r w:rsidRPr="00E70456">
        <w:rPr>
          <w:rFonts w:ascii="Times New Roman" w:hAnsi="Times New Roman" w:cs="Times New Roman"/>
          <w:color w:val="000000"/>
          <w:sz w:val="24"/>
          <w:szCs w:val="24"/>
        </w:rPr>
        <w:t xml:space="preserve">Radzyniu Chełmińskim  do dokonywania czynności w zakresie realizacji umowy                                 </w:t>
      </w:r>
      <w:r w:rsidRPr="00420563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1D622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C0C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D6222">
        <w:rPr>
          <w:rFonts w:ascii="Times New Roman" w:hAnsi="Times New Roman" w:cs="Times New Roman"/>
          <w:color w:val="000000"/>
          <w:sz w:val="24"/>
          <w:szCs w:val="24"/>
        </w:rPr>
        <w:t xml:space="preserve">_02/EFS+/2025, </w:t>
      </w:r>
      <w:r w:rsidRPr="00E70456">
        <w:rPr>
          <w:rFonts w:ascii="Times New Roman" w:hAnsi="Times New Roman" w:cs="Times New Roman"/>
          <w:color w:val="000000"/>
          <w:sz w:val="24"/>
          <w:szCs w:val="24"/>
        </w:rPr>
        <w:t>dotyczącej projektu „</w:t>
      </w:r>
      <w:r w:rsidR="005E0BFF">
        <w:rPr>
          <w:rFonts w:ascii="Times New Roman" w:hAnsi="Times New Roman" w:cs="Times New Roman"/>
          <w:color w:val="000000"/>
          <w:sz w:val="24"/>
          <w:szCs w:val="24"/>
        </w:rPr>
        <w:t>Młodzieżowy Klub Kreatywnych Inspiracji</w:t>
      </w:r>
      <w:r w:rsidR="006C0C45">
        <w:rPr>
          <w:rFonts w:ascii="Times New Roman" w:hAnsi="Times New Roman" w:cs="Times New Roman"/>
          <w:color w:val="000000"/>
          <w:sz w:val="24"/>
          <w:szCs w:val="24"/>
        </w:rPr>
        <w:t xml:space="preserve"> w Zielnowie</w:t>
      </w:r>
      <w:r w:rsidR="00AA526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2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213650" w14:textId="362D5522" w:rsidR="007D0774" w:rsidRPr="00226F87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2.</w:t>
      </w:r>
    </w:p>
    <w:p w14:paraId="2E3C7104" w14:textId="2AD78280" w:rsidR="00B83D70" w:rsidRPr="001C257F" w:rsidRDefault="00B83D70" w:rsidP="00B83D7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EE0000"/>
        </w:rPr>
      </w:pPr>
      <w:r>
        <w:rPr>
          <w:color w:val="000000"/>
        </w:rPr>
        <w:t>Szczegółowy zakres zadań projektu wskazanego w § 1</w:t>
      </w:r>
      <w:r w:rsidR="001C257F" w:rsidRPr="001C257F">
        <w:rPr>
          <w:color w:val="000000"/>
        </w:rPr>
        <w:t xml:space="preserve"> </w:t>
      </w:r>
      <w:r w:rsidR="006070A4" w:rsidRPr="007E0F33">
        <w:t>o</w:t>
      </w:r>
      <w:r w:rsidR="0078639A" w:rsidRPr="007E0F33">
        <w:t xml:space="preserve">kreślony </w:t>
      </w:r>
      <w:r w:rsidR="001C257F" w:rsidRPr="007E0F33">
        <w:t>jest w</w:t>
      </w:r>
      <w:r w:rsidR="00EE1B70" w:rsidRPr="007E0F33">
        <w:t xml:space="preserve">e wniosku o dofinansowanie </w:t>
      </w:r>
      <w:r w:rsidR="006070A4" w:rsidRPr="007E0F33">
        <w:t>projektu stanowiącego załącznik do niniejszego Zarządzenia</w:t>
      </w:r>
      <w:r w:rsidR="00913DDB" w:rsidRPr="00913DDB">
        <w:t>.</w:t>
      </w:r>
      <w:r w:rsidR="006070A4" w:rsidRPr="00913DDB">
        <w:rPr>
          <w:color w:val="EE0000"/>
        </w:rPr>
        <w:t xml:space="preserve"> </w:t>
      </w:r>
    </w:p>
    <w:p w14:paraId="7347A5F5" w14:textId="77777777" w:rsidR="007D0774" w:rsidRPr="00226F87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3.</w:t>
      </w:r>
    </w:p>
    <w:p w14:paraId="6F5CBB30" w14:textId="74E4F99D" w:rsidR="006179FB" w:rsidRPr="008052E5" w:rsidRDefault="009B34D7" w:rsidP="008052E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 xml:space="preserve">Upoważnienie udzielone zostaje na okres realizacji </w:t>
      </w:r>
      <w:r>
        <w:rPr>
          <w:color w:val="000000"/>
        </w:rPr>
        <w:t xml:space="preserve">projektu </w:t>
      </w:r>
      <w:r w:rsidRPr="00EF3594">
        <w:rPr>
          <w:color w:val="000000"/>
        </w:rPr>
        <w:t xml:space="preserve"> „</w:t>
      </w:r>
      <w:r>
        <w:rPr>
          <w:color w:val="000000"/>
        </w:rPr>
        <w:t xml:space="preserve">Młodzieżowy Klub </w:t>
      </w:r>
      <w:r w:rsidR="004C2BCD">
        <w:rPr>
          <w:color w:val="000000"/>
        </w:rPr>
        <w:t>Kreatywnych</w:t>
      </w:r>
      <w:r>
        <w:rPr>
          <w:color w:val="000000"/>
        </w:rPr>
        <w:t xml:space="preserve"> </w:t>
      </w:r>
      <w:r w:rsidR="004C2BCD">
        <w:rPr>
          <w:color w:val="000000"/>
        </w:rPr>
        <w:t>Inspiracji</w:t>
      </w:r>
      <w:r>
        <w:rPr>
          <w:color w:val="000000"/>
        </w:rPr>
        <w:t xml:space="preserve"> w</w:t>
      </w:r>
      <w:r w:rsidR="004C2BCD">
        <w:rPr>
          <w:color w:val="000000"/>
        </w:rPr>
        <w:t xml:space="preserve"> </w:t>
      </w:r>
      <w:r w:rsidR="006C0C45">
        <w:rPr>
          <w:color w:val="000000"/>
        </w:rPr>
        <w:t>Zielnowie</w:t>
      </w:r>
      <w:r w:rsidR="0032286B">
        <w:rPr>
          <w:color w:val="000000"/>
        </w:rPr>
        <w:t>”</w:t>
      </w:r>
      <w:r>
        <w:rPr>
          <w:color w:val="000000"/>
        </w:rPr>
        <w:t>.</w:t>
      </w:r>
    </w:p>
    <w:p w14:paraId="706FFA36" w14:textId="2DD30665" w:rsidR="007D0774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4.</w:t>
      </w:r>
    </w:p>
    <w:p w14:paraId="20399DFD" w14:textId="50310636" w:rsidR="001930C8" w:rsidRPr="00EF3594" w:rsidRDefault="001930C8" w:rsidP="001930C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3594">
        <w:rPr>
          <w:color w:val="000000"/>
        </w:rPr>
        <w:t xml:space="preserve">Wykonanie zarządzenia powierza się </w:t>
      </w:r>
      <w:r>
        <w:rPr>
          <w:color w:val="000000"/>
        </w:rPr>
        <w:t xml:space="preserve">Kierownikowi Miejsko-Gminnego Ośrodka Pomocy Społecznej w </w:t>
      </w:r>
      <w:r w:rsidRPr="00E70456">
        <w:rPr>
          <w:color w:val="000000"/>
        </w:rPr>
        <w:t>Radzyniu Chełmińskim</w:t>
      </w:r>
      <w:r w:rsidR="00126D71">
        <w:rPr>
          <w:color w:val="000000"/>
        </w:rPr>
        <w:t>.</w:t>
      </w:r>
    </w:p>
    <w:p w14:paraId="569B6D81" w14:textId="7E2FE2A2" w:rsidR="008052E5" w:rsidRPr="00226F87" w:rsidRDefault="001930C8" w:rsidP="001930C8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 xml:space="preserve">§ </w:t>
      </w:r>
      <w:r>
        <w:rPr>
          <w:b/>
          <w:bCs/>
        </w:rPr>
        <w:t>5</w:t>
      </w:r>
      <w:r w:rsidRPr="00226F87">
        <w:rPr>
          <w:b/>
          <w:bCs/>
        </w:rPr>
        <w:t>.</w:t>
      </w:r>
    </w:p>
    <w:p w14:paraId="58FE6396" w14:textId="12DEDF1C" w:rsidR="006179FB" w:rsidRPr="00226F87" w:rsidRDefault="006179FB" w:rsidP="00226F87">
      <w:pPr>
        <w:pStyle w:val="NormalnyWeb"/>
        <w:spacing w:line="276" w:lineRule="auto"/>
      </w:pPr>
      <w:r w:rsidRPr="00226F87">
        <w:t>Zarządzenie wchodzi w życie z dniem podpisania.</w:t>
      </w:r>
    </w:p>
    <w:p w14:paraId="1A4983F6" w14:textId="11583050" w:rsidR="006179FB" w:rsidRPr="00226F87" w:rsidRDefault="006179FB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2C86" w14:textId="77777777" w:rsidR="006179FB" w:rsidRPr="00226F87" w:rsidRDefault="006179FB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sz w:val="24"/>
          <w:szCs w:val="24"/>
        </w:rPr>
      </w:pPr>
    </w:p>
    <w:p w14:paraId="57CC6360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331527AB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2F07F59" w14:textId="77777777" w:rsidR="005517D1" w:rsidRPr="00226F87" w:rsidRDefault="005517D1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552526F5" w14:textId="77777777" w:rsidR="005517D1" w:rsidRPr="00226F87" w:rsidRDefault="005517D1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13E93D8C" w14:textId="5587B1F3" w:rsidR="00025B6A" w:rsidRPr="000F20A8" w:rsidRDefault="00025B6A" w:rsidP="000F20A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</w:p>
    <w:sectPr w:rsidR="00025B6A" w:rsidRPr="000F20A8" w:rsidSect="00914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0" w:right="1300" w:bottom="1200" w:left="1300" w:header="0" w:footer="100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AD9E" w14:textId="77777777" w:rsidR="00E8122D" w:rsidRDefault="00E8122D">
      <w:r>
        <w:separator/>
      </w:r>
    </w:p>
  </w:endnote>
  <w:endnote w:type="continuationSeparator" w:id="0">
    <w:p w14:paraId="3C8B1A2D" w14:textId="77777777" w:rsidR="00E8122D" w:rsidRDefault="00E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1376" w14:textId="77777777" w:rsidR="00A82664" w:rsidRDefault="00A826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0615" w14:textId="77777777" w:rsidR="00025B6A" w:rsidRDefault="001E460A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993C05" wp14:editId="46A06D00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692BC0" w14:textId="4DC0D868" w:rsidR="00025B6A" w:rsidRDefault="00025B6A">
                          <w:pPr>
                            <w:pStyle w:val="Zawartoramki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93C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6pt;margin-top:780.9pt;width:11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" o:allowincell="f" stroked="f">
              <v:fill opacity="0"/>
              <v:textbox inset="0,0,0,0">
                <w:txbxContent>
                  <w:p w14:paraId="73692BC0" w14:textId="4DC0D868" w:rsidR="00025B6A" w:rsidRDefault="00025B6A">
                    <w:pPr>
                      <w:pStyle w:val="Zawartoramki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DF09" w14:textId="77777777" w:rsidR="00A82664" w:rsidRDefault="00A82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FA4FE" w14:textId="77777777" w:rsidR="00E8122D" w:rsidRDefault="00E8122D">
      <w:r>
        <w:separator/>
      </w:r>
    </w:p>
  </w:footnote>
  <w:footnote w:type="continuationSeparator" w:id="0">
    <w:p w14:paraId="73801FBD" w14:textId="77777777" w:rsidR="00E8122D" w:rsidRDefault="00E8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DFBD" w14:textId="77777777" w:rsidR="00A82664" w:rsidRDefault="00A826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4B1A" w14:textId="77777777" w:rsidR="00A82664" w:rsidRDefault="00A826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E504" w14:textId="77777777" w:rsidR="00A82664" w:rsidRDefault="00A826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934"/>
    <w:multiLevelType w:val="hybridMultilevel"/>
    <w:tmpl w:val="5CF813E4"/>
    <w:lvl w:ilvl="0" w:tplc="E71E077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B693922"/>
    <w:multiLevelType w:val="hybridMultilevel"/>
    <w:tmpl w:val="8604BCFA"/>
    <w:lvl w:ilvl="0" w:tplc="D744C71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3446F55"/>
    <w:multiLevelType w:val="multilevel"/>
    <w:tmpl w:val="B27490BA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6D4246C"/>
    <w:multiLevelType w:val="hybridMultilevel"/>
    <w:tmpl w:val="15AC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26161"/>
    <w:multiLevelType w:val="hybridMultilevel"/>
    <w:tmpl w:val="318E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4031"/>
    <w:multiLevelType w:val="hybridMultilevel"/>
    <w:tmpl w:val="CDA834E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AFC37AF"/>
    <w:multiLevelType w:val="hybridMultilevel"/>
    <w:tmpl w:val="DA78E7C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66A80D07"/>
    <w:multiLevelType w:val="multilevel"/>
    <w:tmpl w:val="D1706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51444E"/>
    <w:multiLevelType w:val="hybridMultilevel"/>
    <w:tmpl w:val="30F21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E3881"/>
    <w:multiLevelType w:val="hybridMultilevel"/>
    <w:tmpl w:val="C324D17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718B36A5"/>
    <w:multiLevelType w:val="hybridMultilevel"/>
    <w:tmpl w:val="4428236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730422AF"/>
    <w:multiLevelType w:val="multilevel"/>
    <w:tmpl w:val="B9185F02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27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588492176">
    <w:abstractNumId w:val="11"/>
  </w:num>
  <w:num w:numId="2" w16cid:durableId="1469519033">
    <w:abstractNumId w:val="2"/>
  </w:num>
  <w:num w:numId="3" w16cid:durableId="293682037">
    <w:abstractNumId w:val="7"/>
  </w:num>
  <w:num w:numId="4" w16cid:durableId="712121066">
    <w:abstractNumId w:val="10"/>
  </w:num>
  <w:num w:numId="5" w16cid:durableId="556477831">
    <w:abstractNumId w:val="1"/>
  </w:num>
  <w:num w:numId="6" w16cid:durableId="47609901">
    <w:abstractNumId w:val="8"/>
  </w:num>
  <w:num w:numId="7" w16cid:durableId="1058939808">
    <w:abstractNumId w:val="4"/>
  </w:num>
  <w:num w:numId="8" w16cid:durableId="795375520">
    <w:abstractNumId w:val="0"/>
  </w:num>
  <w:num w:numId="9" w16cid:durableId="12533182">
    <w:abstractNumId w:val="9"/>
  </w:num>
  <w:num w:numId="10" w16cid:durableId="2012946117">
    <w:abstractNumId w:val="6"/>
  </w:num>
  <w:num w:numId="11" w16cid:durableId="615255909">
    <w:abstractNumId w:val="3"/>
  </w:num>
  <w:num w:numId="12" w16cid:durableId="1898666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A"/>
    <w:rsid w:val="00025B6A"/>
    <w:rsid w:val="00066799"/>
    <w:rsid w:val="0008106C"/>
    <w:rsid w:val="000F20A8"/>
    <w:rsid w:val="00124E7C"/>
    <w:rsid w:val="00126D71"/>
    <w:rsid w:val="001930C8"/>
    <w:rsid w:val="00197533"/>
    <w:rsid w:val="001C257F"/>
    <w:rsid w:val="001D6222"/>
    <w:rsid w:val="001E460A"/>
    <w:rsid w:val="00217C98"/>
    <w:rsid w:val="002200E7"/>
    <w:rsid w:val="00226F87"/>
    <w:rsid w:val="0024167F"/>
    <w:rsid w:val="00261006"/>
    <w:rsid w:val="00297ACA"/>
    <w:rsid w:val="002B4A11"/>
    <w:rsid w:val="002D265C"/>
    <w:rsid w:val="002E3E9D"/>
    <w:rsid w:val="0032286B"/>
    <w:rsid w:val="00352E8C"/>
    <w:rsid w:val="003664C7"/>
    <w:rsid w:val="00395520"/>
    <w:rsid w:val="003E51BF"/>
    <w:rsid w:val="003F4576"/>
    <w:rsid w:val="003F5AA3"/>
    <w:rsid w:val="00420563"/>
    <w:rsid w:val="0043032B"/>
    <w:rsid w:val="004507CC"/>
    <w:rsid w:val="0046045E"/>
    <w:rsid w:val="0049024D"/>
    <w:rsid w:val="00492C54"/>
    <w:rsid w:val="00494A0B"/>
    <w:rsid w:val="004A25A0"/>
    <w:rsid w:val="004B2E66"/>
    <w:rsid w:val="004C2BCD"/>
    <w:rsid w:val="004D4774"/>
    <w:rsid w:val="005055B4"/>
    <w:rsid w:val="0054490D"/>
    <w:rsid w:val="005517D1"/>
    <w:rsid w:val="00570A71"/>
    <w:rsid w:val="0058699D"/>
    <w:rsid w:val="005916C6"/>
    <w:rsid w:val="005A7335"/>
    <w:rsid w:val="005A7BDB"/>
    <w:rsid w:val="005C6311"/>
    <w:rsid w:val="005E0BFF"/>
    <w:rsid w:val="006008BB"/>
    <w:rsid w:val="006070A4"/>
    <w:rsid w:val="00610181"/>
    <w:rsid w:val="006179FB"/>
    <w:rsid w:val="00626527"/>
    <w:rsid w:val="006C0C45"/>
    <w:rsid w:val="006C7463"/>
    <w:rsid w:val="00733015"/>
    <w:rsid w:val="0078639A"/>
    <w:rsid w:val="007956FB"/>
    <w:rsid w:val="00796C5A"/>
    <w:rsid w:val="007A3440"/>
    <w:rsid w:val="007D0774"/>
    <w:rsid w:val="007E0F33"/>
    <w:rsid w:val="008052E5"/>
    <w:rsid w:val="008456C6"/>
    <w:rsid w:val="008C23F1"/>
    <w:rsid w:val="00910108"/>
    <w:rsid w:val="00913230"/>
    <w:rsid w:val="00913DDB"/>
    <w:rsid w:val="0091437B"/>
    <w:rsid w:val="00980531"/>
    <w:rsid w:val="009B34D7"/>
    <w:rsid w:val="009B77A5"/>
    <w:rsid w:val="009F052C"/>
    <w:rsid w:val="00A44671"/>
    <w:rsid w:val="00A82664"/>
    <w:rsid w:val="00AA5260"/>
    <w:rsid w:val="00AC3684"/>
    <w:rsid w:val="00B057EF"/>
    <w:rsid w:val="00B65C51"/>
    <w:rsid w:val="00B83D70"/>
    <w:rsid w:val="00BA6596"/>
    <w:rsid w:val="00BC3466"/>
    <w:rsid w:val="00BF2A75"/>
    <w:rsid w:val="00C16F0B"/>
    <w:rsid w:val="00C74CC3"/>
    <w:rsid w:val="00D337B6"/>
    <w:rsid w:val="00D37C8F"/>
    <w:rsid w:val="00D434A3"/>
    <w:rsid w:val="00D665DE"/>
    <w:rsid w:val="00D81847"/>
    <w:rsid w:val="00E70456"/>
    <w:rsid w:val="00E8122D"/>
    <w:rsid w:val="00EA6A2F"/>
    <w:rsid w:val="00EE1B70"/>
    <w:rsid w:val="00EE6F54"/>
    <w:rsid w:val="00EF595C"/>
    <w:rsid w:val="00F325AC"/>
    <w:rsid w:val="00F335E8"/>
    <w:rsid w:val="00F6216F"/>
    <w:rsid w:val="00F92A8D"/>
    <w:rsid w:val="00F93A8E"/>
    <w:rsid w:val="00FA2A6B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DF88C"/>
  <w15:docId w15:val="{2D132544-76DE-4FD1-9609-604FC5D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84" w:right="4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17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E7846"/>
    <w:pPr>
      <w:suppressAutoHyphens w:val="0"/>
      <w:autoSpaceDN w:val="0"/>
      <w:spacing w:after="160"/>
      <w:textAlignment w:val="baseline"/>
    </w:pPr>
    <w:rPr>
      <w:rFonts w:ascii="Calibri" w:eastAsia="Calibri" w:hAnsi="Calibri" w:cs="Times New Roman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4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456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6242-E1AE-4232-BCE6-2FA9B1C7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Kołoszko</dc:creator>
  <dc:description/>
  <cp:lastModifiedBy>Lidia Szarafińska</cp:lastModifiedBy>
  <cp:revision>8</cp:revision>
  <cp:lastPrinted>2021-08-31T13:41:00Z</cp:lastPrinted>
  <dcterms:created xsi:type="dcterms:W3CDTF">2025-07-02T06:11:00Z</dcterms:created>
  <dcterms:modified xsi:type="dcterms:W3CDTF">2025-07-03T12:26:00Z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